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A" w:rsidRDefault="006346DA" w:rsidP="006346DA">
      <w:pPr>
        <w:jc w:val="center"/>
        <w:rPr>
          <w:b/>
          <w:sz w:val="44"/>
          <w:szCs w:val="44"/>
        </w:rPr>
      </w:pPr>
      <w:r w:rsidRPr="006346DA">
        <w:rPr>
          <w:b/>
          <w:sz w:val="44"/>
          <w:szCs w:val="44"/>
        </w:rPr>
        <w:t>Музей времени!</w:t>
      </w:r>
    </w:p>
    <w:p w:rsidR="00543E84" w:rsidRDefault="006346DA" w:rsidP="006346DA">
      <w:pPr>
        <w:rPr>
          <w:sz w:val="44"/>
          <w:szCs w:val="44"/>
        </w:rPr>
      </w:pPr>
      <w:r>
        <w:rPr>
          <w:sz w:val="44"/>
          <w:szCs w:val="44"/>
        </w:rPr>
        <w:t xml:space="preserve">Профиль музея исторический и </w:t>
      </w:r>
      <w:proofErr w:type="gramStart"/>
      <w:r>
        <w:rPr>
          <w:sz w:val="44"/>
          <w:szCs w:val="44"/>
        </w:rPr>
        <w:t>естественно-научный</w:t>
      </w:r>
      <w:proofErr w:type="gramEnd"/>
      <w:r>
        <w:rPr>
          <w:sz w:val="44"/>
          <w:szCs w:val="44"/>
        </w:rPr>
        <w:t>;</w:t>
      </w:r>
    </w:p>
    <w:p w:rsidR="006346DA" w:rsidRDefault="006346DA" w:rsidP="006346DA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Открыт</w:t>
      </w:r>
      <w:proofErr w:type="gramEnd"/>
      <w:r>
        <w:rPr>
          <w:sz w:val="44"/>
          <w:szCs w:val="44"/>
        </w:rPr>
        <w:t xml:space="preserve"> 1 декабря 2016 года;</w:t>
      </w:r>
    </w:p>
    <w:p w:rsidR="006346DA" w:rsidRDefault="006346DA" w:rsidP="006346DA">
      <w:pPr>
        <w:rPr>
          <w:sz w:val="44"/>
          <w:szCs w:val="44"/>
        </w:rPr>
      </w:pPr>
      <w:r>
        <w:rPr>
          <w:sz w:val="44"/>
          <w:szCs w:val="44"/>
        </w:rPr>
        <w:t xml:space="preserve">Участники: педагоги, родители и дети </w:t>
      </w:r>
      <w:r w:rsidRPr="006346DA">
        <w:rPr>
          <w:sz w:val="44"/>
          <w:szCs w:val="44"/>
        </w:rPr>
        <w:t>группы №2</w:t>
      </w:r>
      <w:r>
        <w:rPr>
          <w:sz w:val="44"/>
          <w:szCs w:val="44"/>
        </w:rPr>
        <w:t xml:space="preserve"> МБДОУ №75;</w:t>
      </w:r>
    </w:p>
    <w:p w:rsidR="006346DA" w:rsidRDefault="006346DA" w:rsidP="006346DA">
      <w:pPr>
        <w:rPr>
          <w:sz w:val="44"/>
          <w:szCs w:val="44"/>
        </w:rPr>
      </w:pPr>
      <w:r>
        <w:rPr>
          <w:sz w:val="44"/>
          <w:szCs w:val="44"/>
        </w:rPr>
        <w:t xml:space="preserve">Площадь, занимаемая музеем 2 кв. </w:t>
      </w:r>
      <w:proofErr w:type="gramStart"/>
      <w:r>
        <w:rPr>
          <w:sz w:val="44"/>
          <w:szCs w:val="44"/>
        </w:rPr>
        <w:t>м</w:t>
      </w:r>
      <w:r w:rsidR="00792BA0">
        <w:rPr>
          <w:sz w:val="44"/>
          <w:szCs w:val="44"/>
        </w:rPr>
        <w:t>(</w:t>
      </w:r>
      <w:proofErr w:type="gramEnd"/>
      <w:r w:rsidR="00792BA0">
        <w:rPr>
          <w:sz w:val="44"/>
          <w:szCs w:val="44"/>
        </w:rPr>
        <w:t xml:space="preserve"> может перемещаться по групповой комнате)</w:t>
      </w:r>
      <w:r>
        <w:rPr>
          <w:sz w:val="44"/>
          <w:szCs w:val="44"/>
        </w:rPr>
        <w:t>;</w:t>
      </w:r>
    </w:p>
    <w:p w:rsidR="00792BA0" w:rsidRDefault="00792BA0" w:rsidP="006346DA">
      <w:pPr>
        <w:rPr>
          <w:sz w:val="44"/>
          <w:szCs w:val="44"/>
        </w:rPr>
      </w:pPr>
      <w:r>
        <w:rPr>
          <w:sz w:val="44"/>
          <w:szCs w:val="44"/>
        </w:rPr>
        <w:t>Разделы экспозиции: старинные часы (как  раньше определяли время</w:t>
      </w:r>
      <w:proofErr w:type="gramStart"/>
      <w:r>
        <w:rPr>
          <w:sz w:val="44"/>
          <w:szCs w:val="44"/>
        </w:rPr>
        <w:t xml:space="preserve"> )</w:t>
      </w:r>
      <w:proofErr w:type="gramEnd"/>
      <w:r>
        <w:rPr>
          <w:sz w:val="44"/>
          <w:szCs w:val="44"/>
        </w:rPr>
        <w:t xml:space="preserve">, современные часы, дидактический материал по </w:t>
      </w:r>
      <w:r w:rsidR="00D20BC3">
        <w:rPr>
          <w:sz w:val="44"/>
          <w:szCs w:val="44"/>
        </w:rPr>
        <w:t>развитию у детей временных представлений</w:t>
      </w:r>
      <w:bookmarkStart w:id="0" w:name="_GoBack"/>
      <w:bookmarkEnd w:id="0"/>
      <w:r>
        <w:rPr>
          <w:sz w:val="44"/>
          <w:szCs w:val="44"/>
        </w:rPr>
        <w:t>.</w:t>
      </w:r>
    </w:p>
    <w:p w:rsidR="00792BA0" w:rsidRDefault="00780EC9" w:rsidP="006346DA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32805" cy="4444365"/>
            <wp:effectExtent l="0" t="0" r="0" b="0"/>
            <wp:docPr id="1" name="Рисунок 1" descr="C:\Users\dell\Desktop\IMG_20170904_10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_20170904_100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DA" w:rsidRPr="006346DA" w:rsidRDefault="00780EC9" w:rsidP="006346DA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32805" cy="4444365"/>
            <wp:effectExtent l="0" t="0" r="0" b="0"/>
            <wp:docPr id="2" name="Рисунок 2" descr="C:\Users\dell\Desktop\IMG_20170904_092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G_20170904_092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6DA" w:rsidRPr="0063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DA"/>
    <w:rsid w:val="00543E84"/>
    <w:rsid w:val="006346DA"/>
    <w:rsid w:val="00780EC9"/>
    <w:rsid w:val="00792BA0"/>
    <w:rsid w:val="00D2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2017-09-08T06:23:00Z</dcterms:created>
  <dcterms:modified xsi:type="dcterms:W3CDTF">2017-09-08T06:56:00Z</dcterms:modified>
</cp:coreProperties>
</file>